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A9C" w:rsidRDefault="00267A9C" w:rsidP="00267A9C">
      <w:pPr>
        <w:pStyle w:val="a5"/>
        <w:ind w:left="10773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Додаток 2</w:t>
      </w:r>
      <w:r>
        <w:rPr>
          <w:rFonts w:ascii="Times New Roman" w:hAnsi="Times New Roman"/>
          <w:sz w:val="28"/>
          <w:szCs w:val="28"/>
        </w:rPr>
        <w:br/>
        <w:t>до Порядку</w:t>
      </w:r>
    </w:p>
    <w:p w:rsidR="00267A9C" w:rsidRDefault="00267A9C" w:rsidP="00267A9C">
      <w:pPr>
        <w:pStyle w:val="a5"/>
        <w:spacing w:after="0"/>
        <w:ind w:left="10773" w:hanging="10915"/>
        <w:rPr>
          <w:rFonts w:ascii="Times New Roman" w:hAnsi="Times New Roman"/>
        </w:rPr>
      </w:pPr>
      <w:r>
        <w:rPr>
          <w:rFonts w:ascii="Times New Roman" w:hAnsi="Times New Roman"/>
        </w:rPr>
        <w:t>ІНФОРМАЦІЯ</w:t>
      </w:r>
    </w:p>
    <w:p w:rsidR="00267A9C" w:rsidRDefault="00267A9C" w:rsidP="00267A9C">
      <w:pPr>
        <w:pStyle w:val="a5"/>
        <w:ind w:left="10773" w:hanging="10915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</w:rPr>
        <w:t xml:space="preserve"> про проекти, що реалізуються за участю міжнародних донорів (партнерів з розвитку)</w:t>
      </w:r>
    </w:p>
    <w:tbl>
      <w:tblPr>
        <w:tblpPr w:leftFromText="180" w:rightFromText="180" w:vertAnchor="text" w:tblpX="-34" w:tblpY="1"/>
        <w:tblOverlap w:val="never"/>
        <w:tblW w:w="5225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"/>
        <w:gridCol w:w="2098"/>
        <w:gridCol w:w="2089"/>
        <w:gridCol w:w="2358"/>
        <w:gridCol w:w="655"/>
        <w:gridCol w:w="1925"/>
        <w:gridCol w:w="1335"/>
        <w:gridCol w:w="1100"/>
        <w:gridCol w:w="1786"/>
        <w:gridCol w:w="2070"/>
      </w:tblGrid>
      <w:tr w:rsidR="00267A9C" w:rsidTr="00883DB1">
        <w:trPr>
          <w:gridBefore w:val="1"/>
          <w:wBefore w:w="11" w:type="pct"/>
          <w:trHeight w:val="4624"/>
        </w:trPr>
        <w:tc>
          <w:tcPr>
            <w:tcW w:w="67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 xml:space="preserve">Найменування кроку Плану України 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Код програмної класифікації видатків та кредитування державного бюджету та найменування бюджетної програми на 20__ рік, згідно з якою фінансується крок Плану України</w:t>
            </w:r>
          </w:p>
        </w:tc>
        <w:tc>
          <w:tcPr>
            <w:tcW w:w="7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 xml:space="preserve">Назва виду діяльності в межах реалізації проекту, що відповідає кроку Плану України, строк та вартість його реалізації  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Назва проекту, номер і дата державної реєстрації проекту, найменування міжнародного донора (партнера з розвитку), дата та номер договору з донором (партнером з розвитку), строк та вартість реалізації проекту</w:t>
            </w:r>
          </w:p>
        </w:tc>
        <w:tc>
          <w:tcPr>
            <w:tcW w:w="7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Напрям спрямування коштів, передбачених на реалізацію проекту (загальний фонд державного бюджету, відшкодування здійснених витрат, перерахування коштів замовнику, спеціальний фонд державного бюджету тощо)</w:t>
            </w:r>
          </w:p>
        </w:tc>
        <w:tc>
          <w:tcPr>
            <w:tcW w:w="5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Cs w:val="26"/>
              </w:rPr>
              <w:t xml:space="preserve">агальна сума коштів, витрачених     у 20__ році    на реалізацію проекту </w:t>
            </w:r>
          </w:p>
        </w:tc>
        <w:tc>
          <w:tcPr>
            <w:tcW w:w="6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67A9C" w:rsidRDefault="00267A9C" w:rsidP="00883DB1">
            <w:pPr>
              <w:pStyle w:val="a4"/>
              <w:ind w:firstLine="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 xml:space="preserve">Сума коштів, яка залишилася на реалізацію проекту, </w:t>
            </w:r>
            <w:r>
              <w:rPr>
                <w:rFonts w:ascii="Times New Roman" w:hAnsi="Times New Roman"/>
                <w:szCs w:val="26"/>
              </w:rPr>
              <w:br/>
              <w:t>за роками</w:t>
            </w:r>
          </w:p>
        </w:tc>
      </w:tr>
      <w:tr w:rsidR="00267A9C" w:rsidTr="00883DB1">
        <w:trPr>
          <w:trHeight w:val="753"/>
        </w:trPr>
        <w:tc>
          <w:tcPr>
            <w:tcW w:w="234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67A9C" w:rsidRDefault="00267A9C" w:rsidP="00883DB1">
            <w:pPr>
              <w:spacing w:before="60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__________________________________________________</w:t>
            </w:r>
            <w:r>
              <w:rPr>
                <w:rFonts w:ascii="Times New Roman" w:hAnsi="Times New Roman"/>
                <w:sz w:val="22"/>
                <w:szCs w:val="22"/>
              </w:rPr>
              <w:br/>
              <w:t>(найменування посади керівника державного органу)</w:t>
            </w:r>
          </w:p>
        </w:tc>
        <w:tc>
          <w:tcPr>
            <w:tcW w:w="105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67A9C" w:rsidRDefault="00267A9C" w:rsidP="00883DB1">
            <w:pPr>
              <w:spacing w:before="60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</w:t>
            </w:r>
            <w:r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  <w:t>(підпис)</w:t>
            </w:r>
          </w:p>
        </w:tc>
        <w:tc>
          <w:tcPr>
            <w:tcW w:w="1605" w:type="pct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67A9C" w:rsidRDefault="00267A9C" w:rsidP="00883DB1">
            <w:pPr>
              <w:spacing w:before="600"/>
              <w:jc w:val="center"/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</w:pPr>
            <w:r>
              <w:rPr>
                <w:rFonts w:ascii="Times New Roman" w:hAnsi="Times New Roman"/>
                <w:i/>
                <w:iCs/>
                <w:color w:val="333333"/>
                <w:sz w:val="22"/>
                <w:szCs w:val="22"/>
                <w:lang w:eastAsia="uk-UA"/>
              </w:rPr>
              <w:t>_______________________</w:t>
            </w:r>
            <w:r>
              <w:rPr>
                <w:rFonts w:ascii="Times New Roman" w:hAnsi="Times New Roman"/>
                <w:color w:val="333333"/>
                <w:sz w:val="22"/>
                <w:szCs w:val="22"/>
                <w:lang w:eastAsia="uk-UA"/>
              </w:rPr>
              <w:br/>
              <w:t>(власне ім’я та прізвище)</w:t>
            </w:r>
          </w:p>
        </w:tc>
      </w:tr>
      <w:tr w:rsidR="00267A9C" w:rsidTr="00883DB1">
        <w:trPr>
          <w:trHeight w:val="586"/>
        </w:trPr>
        <w:tc>
          <w:tcPr>
            <w:tcW w:w="234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267A9C" w:rsidRDefault="00267A9C" w:rsidP="00883DB1">
            <w:pPr>
              <w:spacing w:before="150" w:after="150"/>
              <w:jc w:val="center"/>
              <w:rPr>
                <w:rFonts w:ascii="Times New Roman" w:hAnsi="Times New Roman"/>
                <w:szCs w:val="26"/>
              </w:rPr>
            </w:pPr>
            <w:r>
              <w:rPr>
                <w:rFonts w:ascii="Times New Roman" w:hAnsi="Times New Roman"/>
                <w:szCs w:val="26"/>
              </w:rPr>
              <w:t>____ _______________ 20__ р.</w:t>
            </w:r>
          </w:p>
        </w:tc>
        <w:tc>
          <w:tcPr>
            <w:tcW w:w="265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267A9C" w:rsidRDefault="00267A9C" w:rsidP="00883DB1">
            <w:pPr>
              <w:rPr>
                <w:rFonts w:ascii="Times New Roman" w:hAnsi="Times New Roman"/>
                <w:sz w:val="20"/>
                <w:lang w:eastAsia="uk-UA"/>
              </w:rPr>
            </w:pPr>
          </w:p>
        </w:tc>
      </w:tr>
    </w:tbl>
    <w:p w:rsidR="00267A9C" w:rsidRPr="00813211" w:rsidRDefault="00267A9C" w:rsidP="00883DB1">
      <w:pPr>
        <w:pStyle w:val="3"/>
        <w:spacing w:before="480"/>
        <w:ind w:left="0"/>
        <w:jc w:val="center"/>
        <w:rPr>
          <w:rFonts w:ascii="Times New Roman" w:hAnsi="Times New Roman"/>
          <w:b w:val="0"/>
          <w:i w:val="0"/>
          <w:sz w:val="28"/>
          <w:szCs w:val="28"/>
        </w:rPr>
      </w:pPr>
    </w:p>
    <w:sectPr w:rsidR="00267A9C" w:rsidRPr="00813211" w:rsidSect="00883DB1">
      <w:headerReference w:type="default" r:id="rId9"/>
      <w:pgSz w:w="16838" w:h="11906" w:orient="landscape" w:code="9"/>
      <w:pgMar w:top="1134" w:right="1134" w:bottom="1134" w:left="1134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713" w:rsidRDefault="00162713">
      <w:r>
        <w:separator/>
      </w:r>
    </w:p>
  </w:endnote>
  <w:endnote w:type="continuationSeparator" w:id="0">
    <w:p w:rsidR="00162713" w:rsidRDefault="00162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713" w:rsidRDefault="00162713">
      <w:r>
        <w:separator/>
      </w:r>
    </w:p>
  </w:footnote>
  <w:footnote w:type="continuationSeparator" w:id="0">
    <w:p w:rsidR="00162713" w:rsidRDefault="001627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F7B" w:rsidRPr="00AC6210" w:rsidRDefault="00566F7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AC6210">
      <w:rPr>
        <w:rFonts w:ascii="Times New Roman" w:hAnsi="Times New Roman"/>
        <w:sz w:val="28"/>
        <w:szCs w:val="28"/>
      </w:rPr>
      <w:fldChar w:fldCharType="begin"/>
    </w:r>
    <w:r w:rsidRPr="00AC6210">
      <w:rPr>
        <w:rFonts w:ascii="Times New Roman" w:hAnsi="Times New Roman"/>
        <w:sz w:val="28"/>
        <w:szCs w:val="28"/>
      </w:rPr>
      <w:instrText xml:space="preserve">PAGE  </w:instrText>
    </w:r>
    <w:r w:rsidRPr="00AC6210">
      <w:rPr>
        <w:rFonts w:ascii="Times New Roman" w:hAnsi="Times New Roman"/>
        <w:sz w:val="28"/>
        <w:szCs w:val="28"/>
      </w:rPr>
      <w:fldChar w:fldCharType="separate"/>
    </w:r>
    <w:r w:rsidR="00883DB1">
      <w:rPr>
        <w:rFonts w:ascii="Times New Roman" w:hAnsi="Times New Roman"/>
        <w:noProof/>
        <w:sz w:val="28"/>
        <w:szCs w:val="28"/>
      </w:rPr>
      <w:t>2</w:t>
    </w:r>
    <w:r w:rsidRPr="00AC6210">
      <w:rPr>
        <w:rFonts w:ascii="Times New Roman" w:hAnsi="Times New Roman"/>
        <w:sz w:val="28"/>
        <w:szCs w:val="28"/>
      </w:rPr>
      <w:fldChar w:fldCharType="end"/>
    </w:r>
  </w:p>
  <w:p w:rsidR="00566F7B" w:rsidRPr="00AC6210" w:rsidRDefault="00566F7B" w:rsidP="006B4F0E">
    <w:pPr>
      <w:tabs>
        <w:tab w:val="left" w:pos="2042"/>
      </w:tabs>
      <w:jc w:val="right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t>Продовження додатка 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BBE6C8"/>
    <w:multiLevelType w:val="singleLevel"/>
    <w:tmpl w:val="C7BBE6C8"/>
    <w:lvl w:ilvl="0">
      <w:start w:val="13"/>
      <w:numFmt w:val="decimal"/>
      <w:suff w:val="space"/>
      <w:lvlText w:val="%1)"/>
      <w:lvlJc w:val="left"/>
      <w:pPr>
        <w:ind w:left="0" w:firstLine="0"/>
      </w:pPr>
    </w:lvl>
  </w:abstractNum>
  <w:abstractNum w:abstractNumId="1">
    <w:nsid w:val="033E19A9"/>
    <w:multiLevelType w:val="hybridMultilevel"/>
    <w:tmpl w:val="181AE40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515FEF"/>
    <w:multiLevelType w:val="hybridMultilevel"/>
    <w:tmpl w:val="547A2A02"/>
    <w:lvl w:ilvl="0" w:tplc="A8F8D574">
      <w:start w:val="12"/>
      <w:numFmt w:val="decimal"/>
      <w:lvlText w:val="%1)"/>
      <w:lvlJc w:val="left"/>
      <w:pPr>
        <w:ind w:left="750" w:hanging="39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3"/>
    </w:lvlOverride>
  </w:num>
  <w:num w:numId="2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17B9C"/>
    <w:rsid w:val="00036987"/>
    <w:rsid w:val="000379FB"/>
    <w:rsid w:val="00046F4D"/>
    <w:rsid w:val="000946BF"/>
    <w:rsid w:val="00137047"/>
    <w:rsid w:val="00162713"/>
    <w:rsid w:val="001A24CB"/>
    <w:rsid w:val="001A5FC5"/>
    <w:rsid w:val="001B2916"/>
    <w:rsid w:val="001D6B4F"/>
    <w:rsid w:val="00210F96"/>
    <w:rsid w:val="0021565E"/>
    <w:rsid w:val="002264A2"/>
    <w:rsid w:val="00231ED4"/>
    <w:rsid w:val="00267A9C"/>
    <w:rsid w:val="002A3BF1"/>
    <w:rsid w:val="002C7A3E"/>
    <w:rsid w:val="003366D3"/>
    <w:rsid w:val="00343447"/>
    <w:rsid w:val="00356410"/>
    <w:rsid w:val="00384AF2"/>
    <w:rsid w:val="00393F99"/>
    <w:rsid w:val="003B66B2"/>
    <w:rsid w:val="003D5ABF"/>
    <w:rsid w:val="0044603C"/>
    <w:rsid w:val="00452420"/>
    <w:rsid w:val="004778A5"/>
    <w:rsid w:val="004A00BD"/>
    <w:rsid w:val="004C29EB"/>
    <w:rsid w:val="004D3CC5"/>
    <w:rsid w:val="00525BBB"/>
    <w:rsid w:val="00566F7B"/>
    <w:rsid w:val="0063408E"/>
    <w:rsid w:val="00691314"/>
    <w:rsid w:val="006B4F0E"/>
    <w:rsid w:val="006C09C3"/>
    <w:rsid w:val="006E591C"/>
    <w:rsid w:val="00710992"/>
    <w:rsid w:val="007446A0"/>
    <w:rsid w:val="00764592"/>
    <w:rsid w:val="00766688"/>
    <w:rsid w:val="00767FEE"/>
    <w:rsid w:val="00777E7F"/>
    <w:rsid w:val="007D7BAD"/>
    <w:rsid w:val="0080192B"/>
    <w:rsid w:val="00813211"/>
    <w:rsid w:val="00873A9C"/>
    <w:rsid w:val="00883DB1"/>
    <w:rsid w:val="0089012F"/>
    <w:rsid w:val="009152A1"/>
    <w:rsid w:val="009175E2"/>
    <w:rsid w:val="00957E37"/>
    <w:rsid w:val="00976914"/>
    <w:rsid w:val="00A65EE5"/>
    <w:rsid w:val="00A920FA"/>
    <w:rsid w:val="00A9697B"/>
    <w:rsid w:val="00B95AB6"/>
    <w:rsid w:val="00C159E2"/>
    <w:rsid w:val="00C71DF7"/>
    <w:rsid w:val="00C84837"/>
    <w:rsid w:val="00CA148E"/>
    <w:rsid w:val="00CB0FEF"/>
    <w:rsid w:val="00CB2D25"/>
    <w:rsid w:val="00CC6910"/>
    <w:rsid w:val="00D3145A"/>
    <w:rsid w:val="00D351E4"/>
    <w:rsid w:val="00D62814"/>
    <w:rsid w:val="00DC64C3"/>
    <w:rsid w:val="00DE3601"/>
    <w:rsid w:val="00DE72FC"/>
    <w:rsid w:val="00E14E67"/>
    <w:rsid w:val="00EA19D2"/>
    <w:rsid w:val="00F847A7"/>
    <w:rsid w:val="00FA6E9C"/>
    <w:rsid w:val="00FC4513"/>
    <w:rsid w:val="00FE2F6F"/>
    <w:rsid w:val="00FF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30">
    <w:name w:val="Заголовок 3 Знак"/>
    <w:link w:val="3"/>
    <w:rsid w:val="000946BF"/>
    <w:rPr>
      <w:rFonts w:ascii="Antiqua" w:hAnsi="Antiqua"/>
      <w:b/>
      <w:i/>
      <w:sz w:val="26"/>
      <w:lang w:eastAsia="ru-RU"/>
    </w:rPr>
  </w:style>
  <w:style w:type="character" w:styleId="ad">
    <w:name w:val="Hyperlink"/>
    <w:uiPriority w:val="99"/>
    <w:unhideWhenUsed/>
    <w:rsid w:val="000946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2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1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A24FB-9F2A-401C-B13A-FB9E70A42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758</Words>
  <Characters>433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3</cp:revision>
  <cp:lastPrinted>2024-11-18T17:04:00Z</cp:lastPrinted>
  <dcterms:created xsi:type="dcterms:W3CDTF">2024-11-20T13:11:00Z</dcterms:created>
  <dcterms:modified xsi:type="dcterms:W3CDTF">2024-11-20T13:11:00Z</dcterms:modified>
</cp:coreProperties>
</file>